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483" w:rsidRPr="003419ED" w:rsidRDefault="003B525A">
      <w:pPr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b/>
          <w:sz w:val="28"/>
          <w:szCs w:val="28"/>
        </w:rPr>
        <w:t xml:space="preserve">    </w:t>
      </w:r>
      <w:r w:rsidR="0003157E" w:rsidRPr="003419ED">
        <w:rPr>
          <w:rFonts w:ascii="Open Sans" w:hAnsi="Open Sans" w:cs="Open Sans"/>
          <w:b/>
          <w:sz w:val="28"/>
          <w:szCs w:val="28"/>
        </w:rPr>
        <w:t>I</w:t>
      </w:r>
      <w:r w:rsidR="003419ED" w:rsidRPr="003419ED">
        <w:rPr>
          <w:rFonts w:ascii="Open Sans" w:hAnsi="Open Sans" w:cs="Open Sans"/>
          <w:b/>
          <w:sz w:val="28"/>
          <w:szCs w:val="28"/>
        </w:rPr>
        <w:t>I</w:t>
      </w:r>
      <w:r w:rsidR="0003157E" w:rsidRPr="003419ED">
        <w:rPr>
          <w:rFonts w:ascii="Open Sans" w:hAnsi="Open Sans" w:cs="Open Sans"/>
          <w:b/>
          <w:sz w:val="28"/>
          <w:szCs w:val="28"/>
        </w:rPr>
        <w:t xml:space="preserve"> spotkanie Miejskiej </w:t>
      </w:r>
      <w:r w:rsidR="00B14483" w:rsidRPr="003419ED">
        <w:rPr>
          <w:rFonts w:ascii="Open Sans" w:hAnsi="Open Sans" w:cs="Open Sans"/>
          <w:b/>
          <w:sz w:val="28"/>
          <w:szCs w:val="28"/>
        </w:rPr>
        <w:t xml:space="preserve"> Komi</w:t>
      </w:r>
      <w:r w:rsidR="008A1D0C" w:rsidRPr="003419ED">
        <w:rPr>
          <w:rFonts w:ascii="Open Sans" w:hAnsi="Open Sans" w:cs="Open Sans"/>
          <w:b/>
          <w:sz w:val="28"/>
          <w:szCs w:val="28"/>
        </w:rPr>
        <w:t xml:space="preserve">sji Wyborczej w dniu </w:t>
      </w:r>
      <w:r w:rsidR="003419ED" w:rsidRPr="003419ED">
        <w:rPr>
          <w:rFonts w:ascii="Open Sans" w:hAnsi="Open Sans" w:cs="Open Sans"/>
          <w:b/>
          <w:sz w:val="28"/>
          <w:szCs w:val="28"/>
        </w:rPr>
        <w:t>03.07</w:t>
      </w:r>
      <w:r w:rsidR="00F17BB5" w:rsidRPr="003419ED">
        <w:rPr>
          <w:rFonts w:ascii="Open Sans" w:hAnsi="Open Sans" w:cs="Open Sans"/>
          <w:b/>
          <w:sz w:val="28"/>
          <w:szCs w:val="28"/>
        </w:rPr>
        <w:t>.2025</w:t>
      </w:r>
      <w:r w:rsidR="008A1D0C" w:rsidRPr="003419ED">
        <w:rPr>
          <w:rFonts w:ascii="Open Sans" w:hAnsi="Open Sans" w:cs="Open Sans"/>
          <w:b/>
          <w:sz w:val="28"/>
          <w:szCs w:val="28"/>
        </w:rPr>
        <w:t xml:space="preserve"> rok</w:t>
      </w:r>
    </w:p>
    <w:p w:rsidR="004C47C2" w:rsidRPr="003419ED" w:rsidRDefault="003B525A" w:rsidP="003B525A">
      <w:pPr>
        <w:ind w:left="284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 xml:space="preserve">Na spotkaniu obecni byli: </w:t>
      </w:r>
      <w:r w:rsidR="004C47C2" w:rsidRPr="003419ED">
        <w:rPr>
          <w:rFonts w:ascii="Open Sans" w:hAnsi="Open Sans" w:cs="Open Sans"/>
          <w:sz w:val="28"/>
          <w:szCs w:val="28"/>
        </w:rPr>
        <w:t>Panie An</w:t>
      </w:r>
      <w:r>
        <w:rPr>
          <w:rFonts w:ascii="Open Sans" w:hAnsi="Open Sans" w:cs="Open Sans"/>
          <w:sz w:val="28"/>
          <w:szCs w:val="28"/>
        </w:rPr>
        <w:t>e</w:t>
      </w:r>
      <w:r w:rsidR="004C47C2" w:rsidRPr="003419ED">
        <w:rPr>
          <w:rFonts w:ascii="Open Sans" w:hAnsi="Open Sans" w:cs="Open Sans"/>
          <w:sz w:val="28"/>
          <w:szCs w:val="28"/>
        </w:rPr>
        <w:t xml:space="preserve">ta </w:t>
      </w:r>
      <w:proofErr w:type="spellStart"/>
      <w:r w:rsidR="004C47C2" w:rsidRPr="003419ED">
        <w:rPr>
          <w:rFonts w:ascii="Open Sans" w:hAnsi="Open Sans" w:cs="Open Sans"/>
          <w:sz w:val="28"/>
          <w:szCs w:val="28"/>
        </w:rPr>
        <w:t>Wanja</w:t>
      </w:r>
      <w:r w:rsidR="003419ED" w:rsidRPr="003419ED">
        <w:rPr>
          <w:rFonts w:ascii="Open Sans" w:hAnsi="Open Sans" w:cs="Open Sans"/>
          <w:sz w:val="28"/>
          <w:szCs w:val="28"/>
        </w:rPr>
        <w:t>s</w:t>
      </w:r>
      <w:proofErr w:type="spellEnd"/>
      <w:r w:rsidR="003419ED" w:rsidRPr="003419ED">
        <w:rPr>
          <w:rFonts w:ascii="Open Sans" w:hAnsi="Open Sans" w:cs="Open Sans"/>
          <w:sz w:val="28"/>
          <w:szCs w:val="28"/>
        </w:rPr>
        <w:t xml:space="preserve">, Maria Cybulska, </w:t>
      </w:r>
      <w:r w:rsidR="004C47C2" w:rsidRPr="003419ED">
        <w:rPr>
          <w:rFonts w:ascii="Open Sans" w:hAnsi="Open Sans" w:cs="Open Sans"/>
          <w:sz w:val="28"/>
          <w:szCs w:val="28"/>
        </w:rPr>
        <w:t xml:space="preserve"> Jolanta Ka</w:t>
      </w:r>
      <w:r w:rsidR="003419ED" w:rsidRPr="003419ED">
        <w:rPr>
          <w:rFonts w:ascii="Open Sans" w:hAnsi="Open Sans" w:cs="Open Sans"/>
          <w:sz w:val="28"/>
          <w:szCs w:val="28"/>
        </w:rPr>
        <w:t>czyńska oraz z</w:t>
      </w:r>
      <w:r w:rsidR="004C47C2" w:rsidRPr="003419ED">
        <w:rPr>
          <w:rFonts w:ascii="Open Sans" w:hAnsi="Open Sans" w:cs="Open Sans"/>
          <w:sz w:val="28"/>
          <w:szCs w:val="28"/>
        </w:rPr>
        <w:t>aprosz</w:t>
      </w:r>
      <w:r w:rsidR="003419ED">
        <w:rPr>
          <w:rFonts w:ascii="Open Sans" w:hAnsi="Open Sans" w:cs="Open Sans"/>
          <w:sz w:val="28"/>
          <w:szCs w:val="28"/>
        </w:rPr>
        <w:t xml:space="preserve">eni goście - </w:t>
      </w:r>
      <w:r w:rsidR="004C47C2" w:rsidRPr="003419ED">
        <w:rPr>
          <w:rFonts w:ascii="Open Sans" w:hAnsi="Open Sans" w:cs="Open Sans"/>
          <w:sz w:val="28"/>
          <w:szCs w:val="28"/>
        </w:rPr>
        <w:t xml:space="preserve"> Pan Rafał Da</w:t>
      </w:r>
      <w:r w:rsidR="003419ED" w:rsidRPr="003419ED">
        <w:rPr>
          <w:rFonts w:ascii="Open Sans" w:hAnsi="Open Sans" w:cs="Open Sans"/>
          <w:sz w:val="28"/>
          <w:szCs w:val="28"/>
        </w:rPr>
        <w:t xml:space="preserve">chniewski. </w:t>
      </w:r>
      <w:r w:rsidR="004C47C2" w:rsidRPr="003419ED">
        <w:rPr>
          <w:rFonts w:ascii="Open Sans" w:hAnsi="Open Sans" w:cs="Open Sans"/>
          <w:sz w:val="28"/>
          <w:szCs w:val="28"/>
        </w:rPr>
        <w:t xml:space="preserve">Na spotkaniu </w:t>
      </w:r>
      <w:r w:rsidR="003419ED" w:rsidRPr="003419ED">
        <w:rPr>
          <w:rFonts w:ascii="Open Sans" w:hAnsi="Open Sans" w:cs="Open Sans"/>
          <w:sz w:val="28"/>
          <w:szCs w:val="28"/>
        </w:rPr>
        <w:t xml:space="preserve"> Miejska Komisja Wyborcza „Konińskiego Budżetu Obywatelskiego”  na 2026 rok zatwierdziła  p</w:t>
      </w:r>
      <w:r>
        <w:rPr>
          <w:rFonts w:ascii="Open Sans" w:hAnsi="Open Sans" w:cs="Open Sans"/>
          <w:sz w:val="28"/>
          <w:szCs w:val="28"/>
        </w:rPr>
        <w:t>oprawioną kartę do głosowania (</w:t>
      </w:r>
      <w:r w:rsidR="003419ED" w:rsidRPr="003419ED">
        <w:rPr>
          <w:rFonts w:ascii="Open Sans" w:hAnsi="Open Sans" w:cs="Open Sans"/>
          <w:sz w:val="28"/>
          <w:szCs w:val="28"/>
        </w:rPr>
        <w:t>tzw. zadania małe – 36 a zadania duże – było 17 zdań po rozpatrzeniu złożonego odwołania pod nr</w:t>
      </w:r>
      <w:r w:rsidR="003419ED">
        <w:rPr>
          <w:rFonts w:ascii="Open Sans" w:hAnsi="Open Sans" w:cs="Open Sans"/>
          <w:sz w:val="28"/>
          <w:szCs w:val="28"/>
        </w:rPr>
        <w:t xml:space="preserve"> 6 </w:t>
      </w:r>
      <w:r w:rsidR="003419ED" w:rsidRPr="003419ED">
        <w:rPr>
          <w:rFonts w:ascii="Open Sans" w:hAnsi="Open Sans" w:cs="Open Sans"/>
          <w:sz w:val="28"/>
          <w:szCs w:val="28"/>
        </w:rPr>
        <w:t xml:space="preserve"> został dodany wniosek pn.</w:t>
      </w:r>
      <w:r w:rsidR="003419ED">
        <w:rPr>
          <w:rFonts w:ascii="Open Sans" w:hAnsi="Open Sans" w:cs="Open Sans"/>
          <w:sz w:val="28"/>
          <w:szCs w:val="28"/>
        </w:rPr>
        <w:t xml:space="preserve"> </w:t>
      </w:r>
      <w:r w:rsidR="003419ED" w:rsidRPr="003419ED">
        <w:rPr>
          <w:rFonts w:ascii="Open Sans" w:hAnsi="Open Sans" w:cs="Open Sans"/>
          <w:sz w:val="28"/>
          <w:szCs w:val="28"/>
        </w:rPr>
        <w:t xml:space="preserve">”BEZPŁATNE LOWODISKO MIEJSKIE – CZYNNE JUŻ </w:t>
      </w:r>
      <w:r>
        <w:rPr>
          <w:rFonts w:ascii="Open Sans" w:hAnsi="Open Sans" w:cs="Open Sans"/>
          <w:sz w:val="28"/>
          <w:szCs w:val="28"/>
        </w:rPr>
        <w:br/>
      </w:r>
      <w:r w:rsidR="003419ED" w:rsidRPr="003419ED">
        <w:rPr>
          <w:rFonts w:ascii="Open Sans" w:hAnsi="Open Sans" w:cs="Open Sans"/>
          <w:sz w:val="28"/>
          <w:szCs w:val="28"/>
        </w:rPr>
        <w:t xml:space="preserve">W GRUDNIU I PRZEZ CAŁY OKRES ŚWIĄTECZNO-NOWOROZNY” </w:t>
      </w:r>
      <w:r w:rsidR="003419ED">
        <w:rPr>
          <w:rFonts w:ascii="Open Sans" w:hAnsi="Open Sans" w:cs="Open Sans"/>
          <w:sz w:val="28"/>
          <w:szCs w:val="28"/>
        </w:rPr>
        <w:t>-</w:t>
      </w:r>
      <w:r w:rsidR="003419ED" w:rsidRPr="003419ED">
        <w:rPr>
          <w:rFonts w:ascii="Open Sans" w:hAnsi="Open Sans" w:cs="Open Sans"/>
          <w:sz w:val="28"/>
          <w:szCs w:val="28"/>
        </w:rPr>
        <w:t xml:space="preserve"> na karcie </w:t>
      </w:r>
      <w:r w:rsidR="003419ED">
        <w:rPr>
          <w:rFonts w:ascii="Open Sans" w:hAnsi="Open Sans" w:cs="Open Sans"/>
          <w:sz w:val="28"/>
          <w:szCs w:val="28"/>
        </w:rPr>
        <w:t xml:space="preserve">poddanych pod głosowanie zostanie </w:t>
      </w:r>
      <w:r w:rsidR="003419ED" w:rsidRPr="003419ED">
        <w:rPr>
          <w:rFonts w:ascii="Open Sans" w:hAnsi="Open Sans" w:cs="Open Sans"/>
          <w:sz w:val="28"/>
          <w:szCs w:val="28"/>
        </w:rPr>
        <w:t>18 tzw. zadań dużych.</w:t>
      </w:r>
      <w:r w:rsidR="004C47C2" w:rsidRPr="003419ED">
        <w:rPr>
          <w:rFonts w:ascii="Open Sans" w:hAnsi="Open Sans" w:cs="Open Sans"/>
          <w:sz w:val="28"/>
          <w:szCs w:val="28"/>
        </w:rPr>
        <w:t xml:space="preserve"> </w:t>
      </w:r>
      <w:r w:rsidR="003419ED" w:rsidRPr="003419ED">
        <w:rPr>
          <w:rFonts w:ascii="Open Sans" w:hAnsi="Open Sans" w:cs="Open Sans"/>
          <w:sz w:val="28"/>
          <w:szCs w:val="28"/>
        </w:rPr>
        <w:t xml:space="preserve"> Zatwierdzono również nową treść obwieszczenia MKW „KBO” na 2026</w:t>
      </w:r>
      <w:r w:rsidR="005B02BD">
        <w:rPr>
          <w:rFonts w:ascii="Open Sans" w:hAnsi="Open Sans" w:cs="Open Sans"/>
          <w:sz w:val="28"/>
          <w:szCs w:val="28"/>
        </w:rPr>
        <w:t xml:space="preserve"> </w:t>
      </w:r>
      <w:r w:rsidR="003419ED" w:rsidRPr="003419ED">
        <w:rPr>
          <w:rFonts w:ascii="Open Sans" w:hAnsi="Open Sans" w:cs="Open Sans"/>
          <w:sz w:val="28"/>
          <w:szCs w:val="28"/>
        </w:rPr>
        <w:t>r</w:t>
      </w:r>
      <w:r w:rsidR="005B02BD">
        <w:rPr>
          <w:rFonts w:ascii="Open Sans" w:hAnsi="Open Sans" w:cs="Open Sans"/>
          <w:sz w:val="28"/>
          <w:szCs w:val="28"/>
        </w:rPr>
        <w:t>ok</w:t>
      </w:r>
      <w:r w:rsidR="003419ED" w:rsidRPr="003419ED">
        <w:rPr>
          <w:rFonts w:ascii="Open Sans" w:hAnsi="Open Sans" w:cs="Open Sans"/>
          <w:sz w:val="28"/>
          <w:szCs w:val="28"/>
        </w:rPr>
        <w:t xml:space="preserve"> z dnia 3 lipca 2025 roku.</w:t>
      </w:r>
    </w:p>
    <w:p w:rsidR="005B76F8" w:rsidRPr="003419ED" w:rsidRDefault="005B76F8" w:rsidP="003419ED">
      <w:pPr>
        <w:ind w:left="285"/>
        <w:jc w:val="both"/>
        <w:rPr>
          <w:rFonts w:ascii="Open Sans" w:hAnsi="Open Sans" w:cs="Open Sans"/>
          <w:sz w:val="28"/>
          <w:szCs w:val="28"/>
        </w:rPr>
      </w:pPr>
      <w:r w:rsidRPr="003419ED">
        <w:rPr>
          <w:rFonts w:ascii="Open Sans" w:hAnsi="Open Sans" w:cs="Open Sans"/>
          <w:sz w:val="28"/>
          <w:szCs w:val="28"/>
        </w:rPr>
        <w:t>Miejska Komisja Wyborcza spotka się w dniu 21 września 2025 roku w ostatnim dniu głosowania w celu podsumowania głosowania.</w:t>
      </w:r>
    </w:p>
    <w:p w:rsidR="005B76F8" w:rsidRDefault="005B76F8" w:rsidP="004C47C2">
      <w:pPr>
        <w:ind w:left="285"/>
        <w:rPr>
          <w:rFonts w:ascii="Open Sans" w:hAnsi="Open Sans" w:cs="Open Sans"/>
          <w:sz w:val="28"/>
          <w:szCs w:val="28"/>
        </w:rPr>
      </w:pPr>
    </w:p>
    <w:p w:rsidR="005B76F8" w:rsidRPr="003419ED" w:rsidRDefault="005B76F8" w:rsidP="004C47C2">
      <w:pPr>
        <w:ind w:left="285"/>
        <w:rPr>
          <w:rFonts w:ascii="Open Sans" w:hAnsi="Open Sans" w:cs="Open Sans"/>
          <w:sz w:val="24"/>
          <w:szCs w:val="24"/>
        </w:rPr>
      </w:pPr>
      <w:r w:rsidRPr="003419ED">
        <w:rPr>
          <w:rFonts w:ascii="Open Sans" w:hAnsi="Open Sans" w:cs="Open Sans"/>
          <w:sz w:val="24"/>
          <w:szCs w:val="24"/>
        </w:rPr>
        <w:t>Sporządziła:</w:t>
      </w:r>
    </w:p>
    <w:p w:rsidR="00B14483" w:rsidRPr="003419ED" w:rsidRDefault="005B76F8" w:rsidP="005B76F8">
      <w:pPr>
        <w:ind w:left="285"/>
        <w:rPr>
          <w:sz w:val="24"/>
          <w:szCs w:val="24"/>
        </w:rPr>
      </w:pPr>
      <w:r w:rsidRPr="003419ED">
        <w:rPr>
          <w:rFonts w:ascii="Open Sans" w:hAnsi="Open Sans" w:cs="Open Sans"/>
          <w:sz w:val="24"/>
          <w:szCs w:val="24"/>
        </w:rPr>
        <w:t>Maria Cybuls</w:t>
      </w:r>
      <w:bookmarkStart w:id="0" w:name="_GoBack"/>
      <w:bookmarkEnd w:id="0"/>
      <w:r w:rsidRPr="003419ED">
        <w:rPr>
          <w:rFonts w:ascii="Open Sans" w:hAnsi="Open Sans" w:cs="Open Sans"/>
          <w:sz w:val="24"/>
          <w:szCs w:val="24"/>
        </w:rPr>
        <w:t>ka</w:t>
      </w:r>
    </w:p>
    <w:sectPr w:rsidR="00B14483" w:rsidRPr="00341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D021B"/>
    <w:multiLevelType w:val="hybridMultilevel"/>
    <w:tmpl w:val="80466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83"/>
    <w:rsid w:val="0003157E"/>
    <w:rsid w:val="000F3B59"/>
    <w:rsid w:val="0019637D"/>
    <w:rsid w:val="00205450"/>
    <w:rsid w:val="00235661"/>
    <w:rsid w:val="00243FCC"/>
    <w:rsid w:val="002467BE"/>
    <w:rsid w:val="003419ED"/>
    <w:rsid w:val="00383BA6"/>
    <w:rsid w:val="003854DA"/>
    <w:rsid w:val="003B525A"/>
    <w:rsid w:val="003C6079"/>
    <w:rsid w:val="004C47C2"/>
    <w:rsid w:val="00570746"/>
    <w:rsid w:val="00582892"/>
    <w:rsid w:val="005B02BD"/>
    <w:rsid w:val="005B76F8"/>
    <w:rsid w:val="00781603"/>
    <w:rsid w:val="007D4703"/>
    <w:rsid w:val="007F32BF"/>
    <w:rsid w:val="008A1D0C"/>
    <w:rsid w:val="00994DC2"/>
    <w:rsid w:val="009D2C1E"/>
    <w:rsid w:val="00A57626"/>
    <w:rsid w:val="00B14483"/>
    <w:rsid w:val="00BD2530"/>
    <w:rsid w:val="00C34172"/>
    <w:rsid w:val="00CA4164"/>
    <w:rsid w:val="00E266C1"/>
    <w:rsid w:val="00E96868"/>
    <w:rsid w:val="00ED3AA8"/>
    <w:rsid w:val="00F1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1617C"/>
  <w15:chartTrackingRefBased/>
  <w15:docId w15:val="{08DB2E0A-86F2-48D2-9568-A08F1526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4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4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14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Cybulska</dc:creator>
  <cp:keywords/>
  <dc:description/>
  <cp:lastModifiedBy>Bolesław Pecyna</cp:lastModifiedBy>
  <cp:revision>52</cp:revision>
  <cp:lastPrinted>2024-07-02T08:39:00Z</cp:lastPrinted>
  <dcterms:created xsi:type="dcterms:W3CDTF">2019-06-10T11:18:00Z</dcterms:created>
  <dcterms:modified xsi:type="dcterms:W3CDTF">2025-07-14T08:12:00Z</dcterms:modified>
</cp:coreProperties>
</file>